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PKW AP3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3x 2N IP Verso modules (optionally available).</w:t>
      </w:r>
    </w:p>
    <w:p>
      <w:pPr>
        <w:pStyle w:val="p2Style"/>
      </w:pPr>
      <w:r>
        <w:rPr>
          <w:rStyle w:val="textStyle"/>
        </w:rPr>
        <w:t xml:space="preserve">Material: stainless steel AISI 304</w:t>
      </w:r>
    </w:p>
    <w:p>
      <w:pPr>
        <w:pStyle w:val="p2Style"/>
      </w:pPr>
      <w:r>
        <w:rPr>
          <w:rStyle w:val="textStyle"/>
        </w:rPr>
        <w:t xml:space="preserve">Dimensions pedestal WxDxH approx. 194x141x1203mm</w:t>
      </w:r>
    </w:p>
    <w:p>
      <w:pPr>
        <w:pStyle w:val="p2Style"/>
      </w:pPr>
      <w:r>
        <w:rPr>
          <w:rStyle w:val="textStyle"/>
        </w:rPr>
        <w:t xml:space="preserve">Dimensions with base WxDxH approx. 300x200x1213mm</w:t>
      </w:r>
    </w:p>
    <w:p>
      <w:pPr>
        <w:pStyle w:val="p2Style"/>
      </w:pPr>
      <w:r>
        <w:rPr>
          <w:rStyle w:val="textStyle"/>
        </w:rPr>
        <w:t xml:space="preserve">2N IP Verso modules and cover frames optionally available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3M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Induction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Nameplate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2026-07-06T21:58:46+00:00</dcterms:created>
  <dcterms:modified xsi:type="dcterms:W3CDTF">2026-07-06T21:58:46+00:00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