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PB-360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Mastmontage, 360°, für vier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