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Hängebefestigung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