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MIC-7604-Z12GR-OC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4K 3840x2160@30fps, 12x,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